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F2" w:rsidRDefault="00ED57F2" w:rsidP="00421B02">
      <w:pPr>
        <w:pStyle w:val="StandardWeb"/>
        <w:spacing w:before="0" w:beforeAutospacing="0" w:after="0" w:afterAutospacing="0" w:line="360" w:lineRule="auto"/>
        <w:jc w:val="both"/>
        <w:rPr>
          <w:rFonts w:ascii="Arial" w:hAnsi="Arial" w:cs="Arial"/>
          <w:b/>
          <w:color w:val="000000"/>
          <w:lang w:val="en-US"/>
        </w:rPr>
      </w:pPr>
      <w:r>
        <w:rPr>
          <w:noProof/>
          <w:lang w:val="de-DE" w:eastAsia="de-DE"/>
        </w:rPr>
        <w:drawing>
          <wp:inline distT="0" distB="0" distL="0" distR="0" wp14:anchorId="494F07DE" wp14:editId="77EDBA7E">
            <wp:extent cx="5760720" cy="115189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4">
                      <a:extLst>
                        <a:ext uri="{28A0092B-C50C-407E-A947-70E740481C1C}">
                          <a14:useLocalDpi xmlns:a14="http://schemas.microsoft.com/office/drawing/2010/main" val="0"/>
                        </a:ext>
                      </a:extLst>
                    </a:blip>
                    <a:stretch>
                      <a:fillRect/>
                    </a:stretch>
                  </pic:blipFill>
                  <pic:spPr>
                    <a:xfrm>
                      <a:off x="0" y="0"/>
                      <a:ext cx="5760720" cy="1151890"/>
                    </a:xfrm>
                    <a:prstGeom prst="rect">
                      <a:avLst/>
                    </a:prstGeom>
                  </pic:spPr>
                </pic:pic>
              </a:graphicData>
            </a:graphic>
          </wp:inline>
        </w:drawing>
      </w:r>
    </w:p>
    <w:p w:rsidR="00ED57F2" w:rsidRDefault="00ED57F2" w:rsidP="00421B02">
      <w:pPr>
        <w:pStyle w:val="StandardWeb"/>
        <w:spacing w:before="0" w:beforeAutospacing="0" w:after="0" w:afterAutospacing="0" w:line="360" w:lineRule="auto"/>
        <w:jc w:val="both"/>
        <w:rPr>
          <w:rFonts w:ascii="Arial" w:hAnsi="Arial" w:cs="Arial"/>
          <w:b/>
          <w:color w:val="000000"/>
          <w:lang w:val="en-US"/>
        </w:rPr>
      </w:pPr>
    </w:p>
    <w:p w:rsidR="00ED57F2" w:rsidRDefault="00ED57F2" w:rsidP="00421B02">
      <w:pPr>
        <w:pStyle w:val="StandardWeb"/>
        <w:spacing w:before="0" w:beforeAutospacing="0" w:after="0" w:afterAutospacing="0" w:line="360" w:lineRule="auto"/>
        <w:jc w:val="both"/>
        <w:rPr>
          <w:rFonts w:ascii="Arial" w:hAnsi="Arial" w:cs="Arial"/>
          <w:b/>
          <w:color w:val="000000"/>
          <w:lang w:val="en-US"/>
        </w:rPr>
      </w:pPr>
    </w:p>
    <w:p w:rsidR="00ED57F2" w:rsidRDefault="00ED57F2" w:rsidP="00ED57F2">
      <w:pPr>
        <w:pStyle w:val="Standard1"/>
        <w:tabs>
          <w:tab w:val="left" w:pos="5818"/>
        </w:tabs>
        <w:ind w:right="85"/>
        <w:jc w:val="right"/>
        <w:rPr>
          <w:rFonts w:cs="Arial"/>
          <w:b/>
          <w:bCs/>
          <w:color w:val="auto"/>
          <w:sz w:val="28"/>
          <w:szCs w:val="28"/>
          <w:lang w:val="en-GB"/>
        </w:rPr>
      </w:pPr>
      <w:r>
        <w:rPr>
          <w:rFonts w:cs="Arial"/>
          <w:b/>
          <w:bCs/>
          <w:color w:val="auto"/>
          <w:sz w:val="28"/>
          <w:szCs w:val="28"/>
          <w:lang w:val="en-GB"/>
        </w:rPr>
        <w:t>M E D I A S E R V I C E</w:t>
      </w:r>
    </w:p>
    <w:p w:rsidR="00ED57F2" w:rsidRDefault="00ED57F2" w:rsidP="00ED57F2">
      <w:pPr>
        <w:pStyle w:val="Standard1"/>
        <w:tabs>
          <w:tab w:val="left" w:pos="5818"/>
        </w:tabs>
        <w:ind w:right="85"/>
        <w:jc w:val="right"/>
        <w:rPr>
          <w:rFonts w:cs="Arial"/>
          <w:i/>
          <w:iCs/>
          <w:color w:val="auto"/>
          <w:sz w:val="28"/>
          <w:szCs w:val="28"/>
          <w:lang w:val="en-AU"/>
        </w:rPr>
      </w:pPr>
      <w:r>
        <w:rPr>
          <w:rFonts w:cs="Arial"/>
          <w:b/>
          <w:bCs/>
          <w:i/>
          <w:iCs/>
          <w:color w:val="auto"/>
          <w:sz w:val="28"/>
          <w:szCs w:val="28"/>
          <w:lang w:val="en-AU"/>
        </w:rPr>
        <w:t>Reed Exhibitions Austria</w:t>
      </w:r>
    </w:p>
    <w:p w:rsidR="00ED57F2" w:rsidRDefault="00ED57F2" w:rsidP="00421B02">
      <w:pPr>
        <w:pStyle w:val="StandardWeb"/>
        <w:spacing w:before="0" w:beforeAutospacing="0" w:after="0" w:afterAutospacing="0" w:line="360" w:lineRule="auto"/>
        <w:jc w:val="both"/>
        <w:rPr>
          <w:rFonts w:ascii="Arial" w:hAnsi="Arial" w:cs="Arial"/>
          <w:b/>
          <w:color w:val="000000"/>
          <w:lang w:val="en-US"/>
        </w:rPr>
      </w:pPr>
    </w:p>
    <w:p w:rsidR="00ED57F2" w:rsidRDefault="00ED57F2" w:rsidP="00421B02">
      <w:pPr>
        <w:pStyle w:val="StandardWeb"/>
        <w:spacing w:before="0" w:beforeAutospacing="0" w:after="0" w:afterAutospacing="0" w:line="360" w:lineRule="auto"/>
        <w:jc w:val="both"/>
        <w:rPr>
          <w:rFonts w:ascii="Arial" w:hAnsi="Arial" w:cs="Arial"/>
          <w:b/>
          <w:color w:val="000000"/>
          <w:lang w:val="en-US"/>
        </w:rPr>
      </w:pPr>
    </w:p>
    <w:p w:rsidR="00421B02" w:rsidRDefault="00421B02" w:rsidP="00421B02">
      <w:pPr>
        <w:pStyle w:val="StandardWeb"/>
        <w:spacing w:before="0" w:beforeAutospacing="0" w:after="0" w:afterAutospacing="0" w:line="360" w:lineRule="auto"/>
        <w:jc w:val="both"/>
        <w:rPr>
          <w:rFonts w:ascii="Arial" w:hAnsi="Arial" w:cs="Arial"/>
          <w:b/>
          <w:color w:val="000000"/>
          <w:lang w:val="en-US"/>
        </w:rPr>
      </w:pPr>
      <w:r>
        <w:rPr>
          <w:rFonts w:ascii="Arial" w:hAnsi="Arial" w:cs="Arial"/>
          <w:b/>
          <w:color w:val="000000"/>
          <w:lang w:val="en-US"/>
        </w:rPr>
        <w:t>Vienna global capital of Hairdressers</w:t>
      </w:r>
    </w:p>
    <w:p w:rsidR="00421B02" w:rsidRDefault="00421B02" w:rsidP="00421B02">
      <w:pPr>
        <w:pStyle w:val="StandardWeb"/>
        <w:spacing w:before="0" w:beforeAutospacing="0" w:after="0" w:afterAutospacing="0" w:line="360" w:lineRule="auto"/>
        <w:jc w:val="both"/>
        <w:rPr>
          <w:rFonts w:ascii="Arial" w:hAnsi="Arial" w:cs="Arial"/>
          <w:b/>
          <w:color w:val="000000"/>
          <w:lang w:val="en-US"/>
        </w:rPr>
      </w:pPr>
      <w:r>
        <w:rPr>
          <w:rFonts w:ascii="Arial" w:hAnsi="Arial" w:cs="Arial"/>
          <w:b/>
          <w:color w:val="000000"/>
          <w:lang w:val="en-GB"/>
        </w:rPr>
        <w:t>The Global Zoom Event of the Kao Salon Division</w:t>
      </w:r>
      <w:r>
        <w:rPr>
          <w:rFonts w:ascii="Arial" w:hAnsi="Arial" w:cs="Arial"/>
          <w:lang w:val="en-GB"/>
        </w:rPr>
        <w:t xml:space="preserve"> </w:t>
      </w:r>
      <w:r>
        <w:rPr>
          <w:rFonts w:ascii="Arial" w:hAnsi="Arial" w:cs="Arial"/>
          <w:b/>
          <w:color w:val="000000"/>
          <w:lang w:val="en-GB"/>
        </w:rPr>
        <w:t xml:space="preserve">transforms Reed Messe Wien into the largest hairdressing salon in the world from 29 - 30 September 2019 </w:t>
      </w:r>
    </w:p>
    <w:p w:rsidR="00421B02" w:rsidRDefault="00421B02" w:rsidP="00421B02">
      <w:pPr>
        <w:pStyle w:val="StandardWeb"/>
        <w:spacing w:before="0" w:beforeAutospacing="0" w:after="0" w:afterAutospacing="0" w:line="360" w:lineRule="auto"/>
        <w:jc w:val="both"/>
        <w:rPr>
          <w:rFonts w:ascii="Arial" w:hAnsi="Arial" w:cs="Arial"/>
          <w:color w:val="000000"/>
          <w:lang w:val="en-US"/>
        </w:rPr>
      </w:pP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t>VIENNA (September 23</w:t>
      </w:r>
      <w:r w:rsidRPr="00421B02">
        <w:rPr>
          <w:rFonts w:ascii="Arial" w:hAnsi="Arial" w:cs="Arial"/>
          <w:color w:val="000000"/>
          <w:vertAlign w:val="superscript"/>
          <w:lang w:val="en-GB"/>
        </w:rPr>
        <w:t>rd</w:t>
      </w:r>
      <w:r>
        <w:rPr>
          <w:rFonts w:ascii="Arial" w:hAnsi="Arial" w:cs="Arial"/>
          <w:color w:val="000000"/>
          <w:lang w:val="en-GB"/>
        </w:rPr>
        <w:t xml:space="preserve"> 2019). - Vienna will be the world capital of hairdressers on 29 and 30 September 2019. More than 3000 participants from over 40 countries meet at the Reed Messe Wien &amp; Congress </w:t>
      </w:r>
      <w:proofErr w:type="spellStart"/>
      <w:r>
        <w:rPr>
          <w:rFonts w:ascii="Arial" w:hAnsi="Arial" w:cs="Arial"/>
          <w:color w:val="000000"/>
          <w:lang w:val="en-GB"/>
        </w:rPr>
        <w:t>Center</w:t>
      </w:r>
      <w:proofErr w:type="spellEnd"/>
      <w:r>
        <w:rPr>
          <w:rFonts w:ascii="Arial" w:hAnsi="Arial" w:cs="Arial"/>
          <w:color w:val="000000"/>
          <w:lang w:val="en-GB"/>
        </w:rPr>
        <w:t xml:space="preserve">. In addition to the presentation of the new collection and extraordinary shows, internationally renowned hair stylists will present the latest hair and product trends to the participants. The core piece is the presentation of the new </w:t>
      </w:r>
      <w:proofErr w:type="spellStart"/>
      <w:r>
        <w:rPr>
          <w:rFonts w:ascii="Arial" w:hAnsi="Arial" w:cs="Arial"/>
          <w:color w:val="000000"/>
          <w:lang w:val="en-GB"/>
        </w:rPr>
        <w:t>Goldwell</w:t>
      </w:r>
      <w:proofErr w:type="spellEnd"/>
      <w:r>
        <w:rPr>
          <w:rFonts w:ascii="Arial" w:hAnsi="Arial" w:cs="Arial"/>
          <w:color w:val="000000"/>
          <w:lang w:val="en-GB"/>
        </w:rPr>
        <w:t xml:space="preserve"> Couture Collection 2020.</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t xml:space="preserve"> </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t xml:space="preserve">The heart of the event is the </w:t>
      </w:r>
      <w:proofErr w:type="spellStart"/>
      <w:r>
        <w:rPr>
          <w:rFonts w:ascii="Arial" w:hAnsi="Arial" w:cs="Arial"/>
          <w:color w:val="000000"/>
          <w:lang w:val="en-GB"/>
        </w:rPr>
        <w:t>Color</w:t>
      </w:r>
      <w:proofErr w:type="spellEnd"/>
      <w:r>
        <w:rPr>
          <w:rFonts w:ascii="Arial" w:hAnsi="Arial" w:cs="Arial"/>
          <w:color w:val="000000"/>
          <w:lang w:val="en-GB"/>
        </w:rPr>
        <w:t xml:space="preserve"> Zoom Challenge, where hairdressers from all over the world interpret the </w:t>
      </w:r>
      <w:proofErr w:type="spellStart"/>
      <w:r>
        <w:rPr>
          <w:rFonts w:ascii="Arial" w:hAnsi="Arial" w:cs="Arial"/>
          <w:color w:val="000000"/>
          <w:lang w:val="en-GB"/>
        </w:rPr>
        <w:t>Color</w:t>
      </w:r>
      <w:proofErr w:type="spellEnd"/>
      <w:r>
        <w:rPr>
          <w:rFonts w:ascii="Arial" w:hAnsi="Arial" w:cs="Arial"/>
          <w:color w:val="000000"/>
          <w:lang w:val="en-GB"/>
        </w:rPr>
        <w:t xml:space="preserve"> Zoom collection of 2019 and show their creativity. The starting point is the 2019 collection, called REMIX and </w:t>
      </w:r>
      <w:proofErr w:type="gramStart"/>
      <w:r>
        <w:rPr>
          <w:rFonts w:ascii="Arial" w:hAnsi="Arial" w:cs="Arial"/>
          <w:color w:val="000000"/>
          <w:lang w:val="en-GB"/>
        </w:rPr>
        <w:t>is inspired</w:t>
      </w:r>
      <w:proofErr w:type="gramEnd"/>
      <w:r>
        <w:rPr>
          <w:rFonts w:ascii="Arial" w:hAnsi="Arial" w:cs="Arial"/>
          <w:color w:val="000000"/>
          <w:lang w:val="en-GB"/>
        </w:rPr>
        <w:t xml:space="preserve"> by Pop Art. It is characterised by strong colours, sharp contours and sharp contrasts. </w:t>
      </w:r>
    </w:p>
    <w:p w:rsidR="00421B02" w:rsidRDefault="00421B02" w:rsidP="00421B02">
      <w:pPr>
        <w:pStyle w:val="StandardWeb"/>
        <w:spacing w:line="360" w:lineRule="auto"/>
        <w:jc w:val="both"/>
        <w:rPr>
          <w:rFonts w:ascii="Arial" w:hAnsi="Arial" w:cs="Arial"/>
          <w:b/>
          <w:color w:val="000000"/>
          <w:lang w:val="en-GB"/>
        </w:rPr>
      </w:pPr>
      <w:r>
        <w:rPr>
          <w:rFonts w:ascii="Arial" w:hAnsi="Arial" w:cs="Arial"/>
          <w:b/>
          <w:color w:val="000000"/>
          <w:lang w:val="en-GB"/>
        </w:rPr>
        <w:t xml:space="preserve">Election of the </w:t>
      </w:r>
      <w:proofErr w:type="spellStart"/>
      <w:r>
        <w:rPr>
          <w:rFonts w:ascii="Arial" w:hAnsi="Arial" w:cs="Arial"/>
          <w:b/>
          <w:color w:val="000000"/>
          <w:lang w:val="en-GB"/>
        </w:rPr>
        <w:t>Goldwell</w:t>
      </w:r>
      <w:proofErr w:type="spellEnd"/>
      <w:r>
        <w:rPr>
          <w:rFonts w:ascii="Arial" w:hAnsi="Arial" w:cs="Arial"/>
          <w:b/>
          <w:color w:val="000000"/>
          <w:lang w:val="en-GB"/>
        </w:rPr>
        <w:t xml:space="preserve"> </w:t>
      </w:r>
      <w:proofErr w:type="spellStart"/>
      <w:r>
        <w:rPr>
          <w:rFonts w:ascii="Arial" w:hAnsi="Arial" w:cs="Arial"/>
          <w:b/>
          <w:color w:val="000000"/>
          <w:lang w:val="en-GB"/>
        </w:rPr>
        <w:t>Coutoure</w:t>
      </w:r>
      <w:proofErr w:type="spellEnd"/>
      <w:r>
        <w:rPr>
          <w:rFonts w:ascii="Arial" w:hAnsi="Arial" w:cs="Arial"/>
          <w:b/>
          <w:color w:val="000000"/>
          <w:lang w:val="en-GB"/>
        </w:rPr>
        <w:t xml:space="preserve"> Collection 20020</w:t>
      </w:r>
    </w:p>
    <w:p w:rsidR="00421B02" w:rsidRDefault="00421B02" w:rsidP="00421B02">
      <w:pPr>
        <w:pStyle w:val="StandardWeb"/>
        <w:spacing w:line="360" w:lineRule="auto"/>
        <w:jc w:val="both"/>
        <w:rPr>
          <w:rFonts w:ascii="Arial" w:hAnsi="Arial" w:cs="Arial"/>
          <w:color w:val="000000"/>
          <w:lang w:val="en-GB"/>
        </w:rPr>
      </w:pPr>
      <w:r>
        <w:rPr>
          <w:rFonts w:ascii="Arial" w:hAnsi="Arial" w:cs="Arial"/>
          <w:color w:val="000000"/>
          <w:lang w:val="en-GB"/>
        </w:rPr>
        <w:t xml:space="preserve">The competition starts already in spring and the three best of each country are qualified for the grand final taking place on the first day. At the gala show in the </w:t>
      </w:r>
      <w:proofErr w:type="gramStart"/>
      <w:r>
        <w:rPr>
          <w:rFonts w:ascii="Arial" w:hAnsi="Arial" w:cs="Arial"/>
          <w:color w:val="000000"/>
          <w:lang w:val="en-GB"/>
        </w:rPr>
        <w:t>evening</w:t>
      </w:r>
      <w:proofErr w:type="gramEnd"/>
      <w:r>
        <w:rPr>
          <w:rFonts w:ascii="Arial" w:hAnsi="Arial" w:cs="Arial"/>
          <w:color w:val="000000"/>
          <w:lang w:val="en-GB"/>
        </w:rPr>
        <w:t xml:space="preserve"> the three winners will be awarded and become part of the team of stylists working on the 2021 collection. The first day will end with an after show party taking place at the Messe Wien.</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lastRenderedPageBreak/>
        <w:t xml:space="preserve">A masked ball in the </w:t>
      </w:r>
      <w:proofErr w:type="spellStart"/>
      <w:r>
        <w:rPr>
          <w:rFonts w:ascii="Arial" w:hAnsi="Arial" w:cs="Arial"/>
          <w:color w:val="000000"/>
          <w:lang w:val="en-GB"/>
        </w:rPr>
        <w:t>Hofburg</w:t>
      </w:r>
      <w:proofErr w:type="spellEnd"/>
      <w:r>
        <w:rPr>
          <w:rFonts w:ascii="Arial" w:hAnsi="Arial" w:cs="Arial"/>
          <w:color w:val="000000"/>
          <w:lang w:val="en-GB"/>
        </w:rPr>
        <w:t xml:space="preserve"> Vienna will conclude the Global Zoom Event 2019 on the second evening.</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p>
    <w:p w:rsidR="00421B02" w:rsidRDefault="00421B02" w:rsidP="00421B02">
      <w:pPr>
        <w:pStyle w:val="StandardWeb"/>
        <w:spacing w:before="0" w:beforeAutospacing="0" w:after="0" w:afterAutospacing="0" w:line="360" w:lineRule="auto"/>
        <w:jc w:val="both"/>
        <w:rPr>
          <w:rFonts w:ascii="Arial" w:hAnsi="Arial" w:cs="Arial"/>
          <w:b/>
          <w:color w:val="000000"/>
          <w:lang w:val="en-GB"/>
        </w:rPr>
      </w:pPr>
      <w:r>
        <w:rPr>
          <w:rFonts w:ascii="Arial" w:hAnsi="Arial" w:cs="Arial"/>
          <w:b/>
          <w:color w:val="000000"/>
          <w:lang w:val="en-GB"/>
        </w:rPr>
        <w:t>Most important Event for Kao Salon Division</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t xml:space="preserve">The event is the most important event for the Kao Salon Division, where stylists meet, exchange ideas, develop new ideas and inspire each other. Coty </w:t>
      </w:r>
      <w:proofErr w:type="spellStart"/>
      <w:r>
        <w:rPr>
          <w:rFonts w:ascii="Arial" w:hAnsi="Arial" w:cs="Arial"/>
          <w:color w:val="000000"/>
          <w:lang w:val="en-GB"/>
        </w:rPr>
        <w:t>Cauts</w:t>
      </w:r>
      <w:proofErr w:type="spellEnd"/>
      <w:r>
        <w:rPr>
          <w:rFonts w:ascii="Arial" w:hAnsi="Arial" w:cs="Arial"/>
          <w:color w:val="000000"/>
          <w:lang w:val="en-GB"/>
        </w:rPr>
        <w:t xml:space="preserve">, President Kao Salon Division, about the Global Zoom Event at Messe Wien Exhibition &amp; Congress </w:t>
      </w:r>
      <w:proofErr w:type="spellStart"/>
      <w:r>
        <w:rPr>
          <w:rFonts w:ascii="Arial" w:hAnsi="Arial" w:cs="Arial"/>
          <w:color w:val="000000"/>
          <w:lang w:val="en-GB"/>
        </w:rPr>
        <w:t>Center</w:t>
      </w:r>
      <w:proofErr w:type="spellEnd"/>
      <w:r>
        <w:rPr>
          <w:rFonts w:ascii="Arial" w:hAnsi="Arial" w:cs="Arial"/>
          <w:color w:val="000000"/>
          <w:lang w:val="en-GB"/>
        </w:rPr>
        <w:t xml:space="preserve"> 2019: „One of our major goals is to continually develop and improve the event. In Vienna, we want to inspire our stylists, provide them with creative input, and help them find ways ensure their businesses thrive. We want to show them that we are proud that they are part of the Kao family.”</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t xml:space="preserve">Martina Candillo, Director Congresses &amp; Events, Messe Wien Exhibition &amp; Congress </w:t>
      </w:r>
      <w:proofErr w:type="spellStart"/>
      <w:r>
        <w:rPr>
          <w:rFonts w:ascii="Arial" w:hAnsi="Arial" w:cs="Arial"/>
          <w:color w:val="000000"/>
          <w:lang w:val="en-GB"/>
        </w:rPr>
        <w:t>Center</w:t>
      </w:r>
      <w:proofErr w:type="spellEnd"/>
      <w:r>
        <w:rPr>
          <w:rFonts w:ascii="Arial" w:hAnsi="Arial" w:cs="Arial"/>
          <w:color w:val="000000"/>
          <w:lang w:val="en-GB"/>
        </w:rPr>
        <w:t xml:space="preserve"> adds: “Due to the versatility of our venue we offer the right space for trade shows, congresses but also events of different kinds. Therefore, we are extremely happy that we are able to offer the perfect ambiance for the Global Zoom Event 2019.  The event at our premises as well as the gala show will provide unforgettable memories to all participants.”</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t xml:space="preserve">Kao </w:t>
      </w:r>
      <w:proofErr w:type="gramStart"/>
      <w:r>
        <w:rPr>
          <w:rFonts w:ascii="Arial" w:hAnsi="Arial" w:cs="Arial"/>
          <w:color w:val="000000"/>
          <w:lang w:val="en-GB"/>
        </w:rPr>
        <w:t>has been founded</w:t>
      </w:r>
      <w:proofErr w:type="gramEnd"/>
      <w:r>
        <w:rPr>
          <w:rFonts w:ascii="Arial" w:hAnsi="Arial" w:cs="Arial"/>
          <w:color w:val="000000"/>
          <w:lang w:val="en-GB"/>
        </w:rPr>
        <w:t xml:space="preserve"> in 1887 in Japan with the intention to enriching people's lives. Today, Kao employs 33,000 people worldwide. The Kao Salon Division with its brands </w:t>
      </w:r>
      <w:proofErr w:type="spellStart"/>
      <w:r>
        <w:rPr>
          <w:rFonts w:ascii="Arial" w:hAnsi="Arial" w:cs="Arial"/>
          <w:color w:val="000000"/>
          <w:lang w:val="en-GB"/>
        </w:rPr>
        <w:t>Goldwell</w:t>
      </w:r>
      <w:proofErr w:type="spellEnd"/>
      <w:r>
        <w:rPr>
          <w:rFonts w:ascii="Arial" w:hAnsi="Arial" w:cs="Arial"/>
          <w:color w:val="000000"/>
          <w:lang w:val="en-GB"/>
        </w:rPr>
        <w:t xml:space="preserve">, KMS, </w:t>
      </w:r>
      <w:proofErr w:type="spellStart"/>
      <w:r>
        <w:rPr>
          <w:rFonts w:ascii="Arial" w:hAnsi="Arial" w:cs="Arial"/>
          <w:color w:val="000000"/>
          <w:lang w:val="en-GB"/>
        </w:rPr>
        <w:t>Oribe</w:t>
      </w:r>
      <w:proofErr w:type="spellEnd"/>
      <w:r>
        <w:rPr>
          <w:rFonts w:ascii="Arial" w:hAnsi="Arial" w:cs="Arial"/>
          <w:color w:val="000000"/>
          <w:lang w:val="en-GB"/>
        </w:rPr>
        <w:t xml:space="preserve"> and </w:t>
      </w:r>
      <w:proofErr w:type="spellStart"/>
      <w:r>
        <w:rPr>
          <w:rFonts w:ascii="Arial" w:hAnsi="Arial" w:cs="Arial"/>
          <w:color w:val="000000"/>
          <w:lang w:val="en-GB"/>
        </w:rPr>
        <w:t>Varis</w:t>
      </w:r>
      <w:proofErr w:type="spellEnd"/>
      <w:r>
        <w:rPr>
          <w:rFonts w:ascii="Arial" w:hAnsi="Arial" w:cs="Arial"/>
          <w:color w:val="000000"/>
          <w:lang w:val="en-GB"/>
        </w:rPr>
        <w:t>, one of the four pillars of the company, is the fourth largest beauty company in the world.</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p>
    <w:p w:rsidR="00421B02" w:rsidRPr="00421B02" w:rsidRDefault="00421B02" w:rsidP="00421B02">
      <w:pPr>
        <w:pStyle w:val="StandardWeb"/>
        <w:spacing w:before="0" w:beforeAutospacing="0" w:after="0" w:afterAutospacing="0" w:line="360" w:lineRule="auto"/>
        <w:jc w:val="both"/>
        <w:rPr>
          <w:rFonts w:ascii="Arial" w:hAnsi="Arial" w:cs="Arial"/>
          <w:b/>
          <w:color w:val="000000"/>
          <w:lang w:val="en-GB"/>
        </w:rPr>
      </w:pPr>
      <w:r w:rsidRPr="00421B02">
        <w:rPr>
          <w:rFonts w:ascii="Arial" w:hAnsi="Arial" w:cs="Arial"/>
          <w:b/>
          <w:color w:val="000000"/>
          <w:u w:val="single"/>
          <w:lang w:val="en-GB"/>
        </w:rPr>
        <w:t>Photo:</w:t>
      </w:r>
      <w:r w:rsidRPr="00421B02">
        <w:rPr>
          <w:rFonts w:ascii="Arial" w:hAnsi="Arial" w:cs="Arial"/>
          <w:b/>
          <w:color w:val="000000"/>
          <w:lang w:val="en-GB"/>
        </w:rPr>
        <w:t xml:space="preserve"> At the gala show in the evening the winners </w:t>
      </w:r>
      <w:proofErr w:type="gramStart"/>
      <w:r w:rsidRPr="00421B02">
        <w:rPr>
          <w:rFonts w:ascii="Arial" w:hAnsi="Arial" w:cs="Arial"/>
          <w:b/>
          <w:color w:val="000000"/>
          <w:lang w:val="en-GB"/>
        </w:rPr>
        <w:t>will be awarded</w:t>
      </w:r>
      <w:proofErr w:type="gramEnd"/>
    </w:p>
    <w:p w:rsidR="00421B02" w:rsidRPr="00421B02" w:rsidRDefault="00421B02" w:rsidP="00421B02">
      <w:pPr>
        <w:spacing w:before="100" w:beforeAutospacing="1" w:after="100" w:afterAutospacing="1" w:line="360" w:lineRule="auto"/>
        <w:jc w:val="both"/>
        <w:rPr>
          <w:rFonts w:ascii="Arial" w:eastAsia="Times New Roman" w:hAnsi="Arial" w:cs="Arial"/>
          <w:b/>
          <w:color w:val="000000"/>
          <w:sz w:val="24"/>
          <w:szCs w:val="24"/>
        </w:rPr>
      </w:pPr>
      <w:r w:rsidRPr="00421B02">
        <w:rPr>
          <w:rFonts w:ascii="Arial" w:eastAsia="Times New Roman" w:hAnsi="Arial" w:cs="Arial"/>
          <w:b/>
          <w:color w:val="000000"/>
          <w:sz w:val="24"/>
          <w:szCs w:val="24"/>
          <w:u w:val="single"/>
        </w:rPr>
        <w:t xml:space="preserve">© </w:t>
      </w:r>
      <w:proofErr w:type="spellStart"/>
      <w:r w:rsidRPr="00421B02">
        <w:rPr>
          <w:rFonts w:ascii="Arial" w:eastAsia="Times New Roman" w:hAnsi="Arial" w:cs="Arial"/>
          <w:b/>
          <w:color w:val="000000"/>
          <w:sz w:val="24"/>
          <w:szCs w:val="24"/>
          <w:u w:val="single"/>
        </w:rPr>
        <w:t>photos</w:t>
      </w:r>
      <w:proofErr w:type="spellEnd"/>
      <w:r w:rsidRPr="00421B02">
        <w:rPr>
          <w:rFonts w:ascii="Arial" w:eastAsia="Times New Roman" w:hAnsi="Arial" w:cs="Arial"/>
          <w:b/>
          <w:color w:val="000000"/>
          <w:sz w:val="24"/>
          <w:szCs w:val="24"/>
          <w:u w:val="single"/>
        </w:rPr>
        <w:t>:</w:t>
      </w:r>
      <w:r w:rsidRPr="00421B02">
        <w:rPr>
          <w:rFonts w:ascii="Arial" w:eastAsia="Times New Roman" w:hAnsi="Arial" w:cs="Arial"/>
          <w:b/>
          <w:color w:val="000000"/>
          <w:sz w:val="24"/>
          <w:szCs w:val="24"/>
        </w:rPr>
        <w:t xml:space="preserve"> </w:t>
      </w:r>
      <w:proofErr w:type="spellStart"/>
      <w:r w:rsidRPr="00421B02">
        <w:rPr>
          <w:rFonts w:ascii="Arial" w:eastAsia="Times New Roman" w:hAnsi="Arial" w:cs="Arial"/>
          <w:b/>
          <w:color w:val="000000"/>
          <w:sz w:val="24"/>
          <w:szCs w:val="24"/>
        </w:rPr>
        <w:t>Kao</w:t>
      </w:r>
      <w:proofErr w:type="spellEnd"/>
      <w:r w:rsidRPr="00421B02">
        <w:rPr>
          <w:rFonts w:ascii="Arial" w:eastAsia="Times New Roman" w:hAnsi="Arial" w:cs="Arial"/>
          <w:b/>
          <w:color w:val="000000"/>
          <w:sz w:val="24"/>
          <w:szCs w:val="24"/>
        </w:rPr>
        <w:t xml:space="preserve"> Salon Division</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p>
    <w:p w:rsidR="00421B02" w:rsidRPr="00421B02" w:rsidRDefault="00421B02" w:rsidP="00421B02">
      <w:pPr>
        <w:pStyle w:val="StandardWeb"/>
        <w:spacing w:before="0" w:beforeAutospacing="0" w:after="0" w:afterAutospacing="0" w:line="360" w:lineRule="auto"/>
        <w:jc w:val="both"/>
        <w:rPr>
          <w:rFonts w:ascii="Arial" w:hAnsi="Arial" w:cs="Arial"/>
          <w:color w:val="000000"/>
          <w:u w:val="single"/>
          <w:lang w:val="en-GB"/>
        </w:rPr>
      </w:pPr>
      <w:r w:rsidRPr="00421B02">
        <w:rPr>
          <w:rFonts w:ascii="Arial" w:hAnsi="Arial" w:cs="Arial"/>
          <w:color w:val="000000"/>
          <w:u w:val="single"/>
          <w:lang w:val="en-GB"/>
        </w:rPr>
        <w:t>Press contacts:</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t xml:space="preserve">Christiane </w:t>
      </w:r>
      <w:proofErr w:type="spellStart"/>
      <w:r>
        <w:rPr>
          <w:rFonts w:ascii="Arial" w:hAnsi="Arial" w:cs="Arial"/>
          <w:color w:val="000000"/>
          <w:lang w:val="en-GB"/>
        </w:rPr>
        <w:t>Förster</w:t>
      </w:r>
      <w:proofErr w:type="spellEnd"/>
      <w:r>
        <w:rPr>
          <w:rFonts w:ascii="Arial" w:hAnsi="Arial" w:cs="Arial"/>
          <w:color w:val="000000"/>
          <w:lang w:val="en-GB"/>
        </w:rPr>
        <w:t>, Head of Brand Communication, Kao Salon Division</w:t>
      </w:r>
    </w:p>
    <w:p w:rsidR="00421B02" w:rsidRDefault="00421B02" w:rsidP="00421B02">
      <w:pPr>
        <w:pStyle w:val="StandardWeb"/>
        <w:spacing w:before="0" w:beforeAutospacing="0" w:after="0" w:afterAutospacing="0" w:line="360" w:lineRule="auto"/>
        <w:jc w:val="both"/>
        <w:rPr>
          <w:rFonts w:ascii="Arial" w:hAnsi="Arial" w:cs="Arial"/>
          <w:color w:val="000000"/>
          <w:lang w:val="en-GB"/>
        </w:rPr>
      </w:pPr>
      <w:r>
        <w:rPr>
          <w:rFonts w:ascii="Arial" w:hAnsi="Arial" w:cs="Arial"/>
          <w:color w:val="000000"/>
          <w:lang w:val="en-GB"/>
        </w:rPr>
        <w:t>Tel.: 0049-6151-3960-203</w:t>
      </w:r>
    </w:p>
    <w:p w:rsidR="00421B02" w:rsidRDefault="006F2DDD" w:rsidP="00421B02">
      <w:pPr>
        <w:pStyle w:val="StandardWeb"/>
        <w:spacing w:before="0" w:beforeAutospacing="0" w:after="0" w:afterAutospacing="0" w:line="360" w:lineRule="auto"/>
        <w:jc w:val="both"/>
        <w:rPr>
          <w:rFonts w:ascii="Arial" w:hAnsi="Arial" w:cs="Arial"/>
          <w:color w:val="000000"/>
          <w:lang w:val="en-GB"/>
        </w:rPr>
      </w:pPr>
      <w:hyperlink r:id="rId5" w:history="1">
        <w:r w:rsidR="00421B02">
          <w:rPr>
            <w:rStyle w:val="Hyperlink"/>
            <w:rFonts w:ascii="Arial" w:hAnsi="Arial" w:cs="Arial"/>
            <w:lang w:val="en-GB"/>
          </w:rPr>
          <w:t>Christiane.foerster@kao.com</w:t>
        </w:r>
      </w:hyperlink>
    </w:p>
    <w:p w:rsidR="00421B02" w:rsidRDefault="00421B02" w:rsidP="00421B02">
      <w:pPr>
        <w:pStyle w:val="StandardWeb"/>
        <w:spacing w:before="0" w:beforeAutospacing="0" w:after="0" w:afterAutospacing="0" w:line="360" w:lineRule="auto"/>
        <w:jc w:val="both"/>
        <w:rPr>
          <w:rFonts w:ascii="Arial" w:hAnsi="Arial" w:cs="Arial"/>
          <w:color w:val="000000"/>
          <w:lang w:val="en-GB"/>
        </w:rPr>
      </w:pPr>
    </w:p>
    <w:p w:rsidR="00A140F0" w:rsidRDefault="00A140F0" w:rsidP="00A140F0">
      <w:pPr>
        <w:pStyle w:val="StandardWeb"/>
        <w:spacing w:before="0" w:beforeAutospacing="0" w:after="0" w:afterAutospacing="0" w:line="360" w:lineRule="auto"/>
        <w:jc w:val="both"/>
        <w:rPr>
          <w:rFonts w:ascii="Arial" w:hAnsi="Arial" w:cs="Arial"/>
          <w:color w:val="000000"/>
        </w:rPr>
      </w:pPr>
      <w:r>
        <w:rPr>
          <w:rFonts w:ascii="Arial" w:hAnsi="Arial" w:cs="Arial"/>
          <w:color w:val="000000"/>
        </w:rPr>
        <w:lastRenderedPageBreak/>
        <w:t xml:space="preserve">Paul Hammerl, </w:t>
      </w:r>
      <w:proofErr w:type="spellStart"/>
      <w:r>
        <w:rPr>
          <w:rFonts w:ascii="Arial" w:hAnsi="Arial" w:cs="Arial"/>
          <w:color w:val="000000"/>
        </w:rPr>
        <w:t>Director</w:t>
      </w:r>
      <w:proofErr w:type="spellEnd"/>
      <w:r>
        <w:rPr>
          <w:rFonts w:ascii="Arial" w:hAnsi="Arial" w:cs="Arial"/>
          <w:color w:val="000000"/>
        </w:rPr>
        <w:t xml:space="preserve"> Brand PR Reed </w:t>
      </w:r>
      <w:proofErr w:type="spellStart"/>
      <w:r>
        <w:rPr>
          <w:rFonts w:ascii="Arial" w:hAnsi="Arial" w:cs="Arial"/>
          <w:color w:val="000000"/>
        </w:rPr>
        <w:t>Exhibitions</w:t>
      </w:r>
      <w:proofErr w:type="spellEnd"/>
      <w:r>
        <w:rPr>
          <w:rFonts w:ascii="Arial" w:hAnsi="Arial" w:cs="Arial"/>
          <w:color w:val="000000"/>
        </w:rPr>
        <w:t xml:space="preserve"> Österreich</w:t>
      </w:r>
    </w:p>
    <w:p w:rsidR="00A140F0" w:rsidRDefault="00A140F0" w:rsidP="00A140F0">
      <w:pPr>
        <w:pStyle w:val="StandardWeb"/>
        <w:spacing w:before="0" w:beforeAutospacing="0" w:after="0" w:afterAutospacing="0" w:line="360" w:lineRule="auto"/>
        <w:jc w:val="both"/>
        <w:rPr>
          <w:rFonts w:ascii="Arial" w:hAnsi="Arial" w:cs="Arial"/>
          <w:color w:val="000000"/>
        </w:rPr>
      </w:pPr>
      <w:r>
        <w:rPr>
          <w:rFonts w:ascii="Arial" w:hAnsi="Arial" w:cs="Arial"/>
          <w:color w:val="000000"/>
        </w:rPr>
        <w:t>Tel.: 0043-662-4477-2400</w:t>
      </w:r>
    </w:p>
    <w:p w:rsidR="00A140F0" w:rsidRDefault="00A140F0" w:rsidP="00A140F0">
      <w:pPr>
        <w:pStyle w:val="StandardWeb"/>
        <w:spacing w:before="0" w:beforeAutospacing="0" w:after="0" w:afterAutospacing="0" w:line="360" w:lineRule="auto"/>
        <w:jc w:val="both"/>
        <w:rPr>
          <w:rFonts w:ascii="Arial" w:hAnsi="Arial" w:cs="Arial"/>
          <w:color w:val="000000"/>
        </w:rPr>
      </w:pPr>
      <w:r>
        <w:rPr>
          <w:rFonts w:ascii="Arial" w:hAnsi="Arial" w:cs="Arial"/>
          <w:color w:val="000000"/>
        </w:rPr>
        <w:t>paul.hammerl@reedexpo.at</w:t>
      </w:r>
    </w:p>
    <w:p w:rsidR="00B81EB9" w:rsidRDefault="00B81EB9"/>
    <w:p w:rsidR="00ED57F2" w:rsidRDefault="00ED57F2" w:rsidP="006F2DDD">
      <w:pPr>
        <w:pBdr>
          <w:bottom w:val="single" w:sz="4" w:space="1" w:color="auto"/>
        </w:pBdr>
      </w:pPr>
    </w:p>
    <w:p w:rsidR="006F2DDD" w:rsidRDefault="006F2DDD" w:rsidP="006F2DDD">
      <w:pPr>
        <w:ind w:right="509"/>
        <w:jc w:val="both"/>
        <w:rPr>
          <w:lang w:val="en-GB"/>
        </w:rPr>
      </w:pPr>
    </w:p>
    <w:p w:rsidR="006F2DDD" w:rsidRDefault="006F2DDD" w:rsidP="006F2DDD">
      <w:pPr>
        <w:shd w:val="clear" w:color="auto" w:fill="FFFFFF"/>
        <w:spacing w:after="150"/>
        <w:jc w:val="both"/>
        <w:rPr>
          <w:rFonts w:ascii="Helvetica" w:hAnsi="Helvetica" w:cs="Helvetica"/>
          <w:color w:val="474949"/>
          <w:sz w:val="16"/>
          <w:szCs w:val="16"/>
          <w:lang w:val="de-DE"/>
        </w:rPr>
      </w:pPr>
      <w:r>
        <w:rPr>
          <w:rFonts w:ascii="Helvetica" w:hAnsi="Helvetica" w:cs="Helvetica"/>
          <w:b/>
          <w:bCs/>
          <w:color w:val="000000"/>
          <w:sz w:val="16"/>
          <w:szCs w:val="16"/>
          <w:lang w:val="en-GB"/>
        </w:rPr>
        <w:t xml:space="preserve">About Reed Exhibitions Austria: </w:t>
      </w:r>
      <w:r>
        <w:rPr>
          <w:rFonts w:ascii="Arial" w:hAnsi="Arial" w:cs="Arial"/>
          <w:color w:val="000000"/>
          <w:sz w:val="16"/>
          <w:szCs w:val="16"/>
          <w:bdr w:val="none" w:sz="0" w:space="0" w:color="auto" w:frame="1"/>
          <w:lang w:val="en-GB"/>
        </w:rPr>
        <w:t xml:space="preserve">Reed Exhibitions Austria is a subsidiary of Reed Exhibitions (RELX-Group) in London, one of the market leaders in the exhibitions and events industry, operating in 40 different countries. The Austrian group consists of Reed Exhibitions Messe Salzburg, Reed Exhibitions Messe Wien, operator of Messe Wien, and </w:t>
      </w:r>
      <w:proofErr w:type="spellStart"/>
      <w:r>
        <w:rPr>
          <w:rFonts w:ascii="Arial" w:hAnsi="Arial" w:cs="Arial"/>
          <w:color w:val="000000"/>
          <w:sz w:val="16"/>
          <w:szCs w:val="16"/>
          <w:bdr w:val="none" w:sz="0" w:space="0" w:color="auto" w:frame="1"/>
          <w:lang w:val="en-GB"/>
        </w:rPr>
        <w:t>STANDout</w:t>
      </w:r>
      <w:proofErr w:type="spellEnd"/>
      <w:r>
        <w:rPr>
          <w:rFonts w:ascii="Arial" w:hAnsi="Arial" w:cs="Arial"/>
          <w:color w:val="000000"/>
          <w:sz w:val="16"/>
          <w:szCs w:val="16"/>
          <w:bdr w:val="none" w:sz="0" w:space="0" w:color="auto" w:frame="1"/>
          <w:lang w:val="en-GB"/>
        </w:rPr>
        <w:t xml:space="preserve">, one of the Top 20 European stand building companies. With 390 employees, Reed Exhibitions Austria has offices in Salzburg, Vienna, Wels and Düsseldorf. </w:t>
      </w:r>
      <w:hyperlink r:id="rId6" w:history="1">
        <w:r>
          <w:rPr>
            <w:rStyle w:val="Hyperlink"/>
            <w:rFonts w:ascii="Helvetica" w:hAnsi="Helvetica" w:cs="Helvetica"/>
            <w:sz w:val="16"/>
            <w:szCs w:val="16"/>
          </w:rPr>
          <w:t>www.reedexpo.at</w:t>
        </w:r>
      </w:hyperlink>
    </w:p>
    <w:p w:rsidR="00ED57F2" w:rsidRDefault="00ED57F2"/>
    <w:p w:rsidR="00ED57F2" w:rsidRDefault="00ED57F2"/>
    <w:p w:rsidR="00ED57F2" w:rsidRDefault="00ED57F2">
      <w:bookmarkStart w:id="0" w:name="_GoBack"/>
      <w:bookmarkEnd w:id="0"/>
    </w:p>
    <w:p w:rsidR="00ED57F2" w:rsidRDefault="00ED57F2"/>
    <w:p w:rsidR="00ED57F2" w:rsidRDefault="00ED57F2"/>
    <w:p w:rsidR="00ED57F2" w:rsidRDefault="00ED57F2"/>
    <w:p w:rsidR="00ED57F2" w:rsidRDefault="00ED57F2"/>
    <w:p w:rsidR="00ED57F2" w:rsidRDefault="00ED57F2"/>
    <w:p w:rsidR="00ED57F2" w:rsidRDefault="00ED57F2"/>
    <w:p w:rsidR="00ED57F2" w:rsidRDefault="00ED57F2">
      <w:r>
        <w:rPr>
          <w:noProof/>
          <w:lang w:val="de-DE" w:eastAsia="de-DE"/>
        </w:rPr>
        <w:drawing>
          <wp:inline distT="0" distB="0" distL="0" distR="0" wp14:anchorId="36A219FC" wp14:editId="391CCAEA">
            <wp:extent cx="5274945" cy="681355"/>
            <wp:effectExtent l="0" t="0" r="1905" b="4445"/>
            <wp:docPr id="1" name="Grafik 1" descr="RX18_logoleiste_sponsoren_Wien"/>
            <wp:cNvGraphicFramePr/>
            <a:graphic xmlns:a="http://schemas.openxmlformats.org/drawingml/2006/main">
              <a:graphicData uri="http://schemas.openxmlformats.org/drawingml/2006/picture">
                <pic:pic xmlns:pic="http://schemas.openxmlformats.org/drawingml/2006/picture">
                  <pic:nvPicPr>
                    <pic:cNvPr id="1" name="Grafik 1" descr="RX18_logoleiste_sponsoren_Wien"/>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945" cy="681355"/>
                    </a:xfrm>
                    <a:prstGeom prst="rect">
                      <a:avLst/>
                    </a:prstGeom>
                    <a:noFill/>
                    <a:ln>
                      <a:noFill/>
                    </a:ln>
                  </pic:spPr>
                </pic:pic>
              </a:graphicData>
            </a:graphic>
          </wp:inline>
        </w:drawing>
      </w:r>
    </w:p>
    <w:sectPr w:rsidR="00ED57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02"/>
    <w:rsid w:val="00421B02"/>
    <w:rsid w:val="006F2DDD"/>
    <w:rsid w:val="00A140F0"/>
    <w:rsid w:val="00B81EB9"/>
    <w:rsid w:val="00ED57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CBE25-3DE9-4188-94F9-C4279496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1B02"/>
    <w:pPr>
      <w:spacing w:after="200" w:line="27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21B02"/>
    <w:rPr>
      <w:color w:val="0563C1" w:themeColor="hyperlink"/>
      <w:u w:val="single"/>
    </w:rPr>
  </w:style>
  <w:style w:type="paragraph" w:styleId="StandardWeb">
    <w:name w:val="Normal (Web)"/>
    <w:basedOn w:val="Standard"/>
    <w:uiPriority w:val="99"/>
    <w:semiHidden/>
    <w:unhideWhenUsed/>
    <w:rsid w:val="00421B0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tandard1">
    <w:name w:val="Standard1"/>
    <w:rsid w:val="00ED57F2"/>
    <w:pPr>
      <w:tabs>
        <w:tab w:val="left" w:pos="7230"/>
        <w:tab w:val="left" w:pos="8080"/>
        <w:tab w:val="left" w:pos="8364"/>
      </w:tabs>
      <w:spacing w:after="0" w:line="360" w:lineRule="auto"/>
      <w:jc w:val="both"/>
    </w:pPr>
    <w:rPr>
      <w:rFonts w:ascii="Arial" w:eastAsia="Arial Unicode MS"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207394">
      <w:bodyDiv w:val="1"/>
      <w:marLeft w:val="0"/>
      <w:marRight w:val="0"/>
      <w:marTop w:val="0"/>
      <w:marBottom w:val="0"/>
      <w:divBdr>
        <w:top w:val="none" w:sz="0" w:space="0" w:color="auto"/>
        <w:left w:val="none" w:sz="0" w:space="0" w:color="auto"/>
        <w:bottom w:val="none" w:sz="0" w:space="0" w:color="auto"/>
        <w:right w:val="none" w:sz="0" w:space="0" w:color="auto"/>
      </w:divBdr>
    </w:div>
    <w:div w:id="18072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edexpo.at" TargetMode="External"/><Relationship Id="rId5" Type="http://schemas.openxmlformats.org/officeDocument/2006/relationships/hyperlink" Target="mailto:Christiane.foerster@kao.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Hammerl, Paul (RX)</dc:creator>
  <cp:keywords/>
  <dc:description/>
  <cp:lastModifiedBy>Lettner, Tanja (RX)</cp:lastModifiedBy>
  <cp:revision>5</cp:revision>
  <dcterms:created xsi:type="dcterms:W3CDTF">2019-09-20T07:53:00Z</dcterms:created>
  <dcterms:modified xsi:type="dcterms:W3CDTF">2019-09-24T06:09:00Z</dcterms:modified>
</cp:coreProperties>
</file>